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7D9E" w:rsidRDefault="001E7D9E" w:rsidP="001E7D9E">
      <w:pPr>
        <w:jc w:val="center"/>
      </w:pPr>
      <w:r>
        <w:rPr>
          <w:noProof/>
        </w:rPr>
        <w:drawing>
          <wp:inline distT="0" distB="0" distL="0" distR="0">
            <wp:extent cx="677944" cy="533400"/>
            <wp:effectExtent l="0" t="0" r="8255" b="0"/>
            <wp:docPr id="3595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952" name="Picture 1"/>
                    <pic:cNvPicPr>
                      <a:picLocks noChangeAspect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4377" cy="5463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1E7D9E" w:rsidRPr="00400838" w:rsidRDefault="001E7D9E" w:rsidP="001E7D9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00838">
        <w:rPr>
          <w:rFonts w:ascii="Times New Roman" w:hAnsi="Times New Roman" w:cs="Times New Roman"/>
          <w:sz w:val="28"/>
          <w:szCs w:val="28"/>
        </w:rPr>
        <w:t>JARAMOGI OGINGA ODINGA UNIVERSITY OF SCIENCE AND TECHNOLOGY</w:t>
      </w:r>
    </w:p>
    <w:p w:rsidR="001E7D9E" w:rsidRPr="00400838" w:rsidRDefault="001E7D9E" w:rsidP="001E7D9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00838">
        <w:rPr>
          <w:rFonts w:ascii="Times New Roman" w:hAnsi="Times New Roman" w:cs="Times New Roman"/>
          <w:sz w:val="28"/>
          <w:szCs w:val="28"/>
        </w:rPr>
        <w:t>SCHOOL OF BUSINESS AND ECONOMICS</w:t>
      </w:r>
    </w:p>
    <w:p w:rsidR="001E7D9E" w:rsidRPr="00AC2AAF" w:rsidRDefault="001E7D9E" w:rsidP="001E7D9E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1E7D9E" w:rsidRPr="001E7D9E" w:rsidRDefault="00B07563" w:rsidP="001E7D9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DRAFT </w:t>
      </w:r>
      <w:r w:rsidR="001E7D9E" w:rsidRPr="001E7D9E">
        <w:rPr>
          <w:rFonts w:ascii="Times New Roman" w:hAnsi="Times New Roman" w:cs="Times New Roman"/>
          <w:b/>
          <w:sz w:val="20"/>
          <w:szCs w:val="20"/>
        </w:rPr>
        <w:t>UNIVERSITY EXAMINATIONS FOR THE DEGREE OF BACHELOR OF BUSINESS ADMINISTRATION WITH I</w:t>
      </w:r>
      <w:r w:rsidR="00400838">
        <w:rPr>
          <w:rFonts w:ascii="Times New Roman" w:hAnsi="Times New Roman" w:cs="Times New Roman"/>
          <w:b/>
          <w:sz w:val="20"/>
          <w:szCs w:val="20"/>
        </w:rPr>
        <w:t>.</w:t>
      </w:r>
      <w:r w:rsidR="001E7D9E" w:rsidRPr="001E7D9E">
        <w:rPr>
          <w:rFonts w:ascii="Times New Roman" w:hAnsi="Times New Roman" w:cs="Times New Roman"/>
          <w:b/>
          <w:sz w:val="20"/>
          <w:szCs w:val="20"/>
        </w:rPr>
        <w:t>T</w:t>
      </w:r>
      <w:r w:rsidR="00400838">
        <w:rPr>
          <w:rFonts w:ascii="Times New Roman" w:hAnsi="Times New Roman" w:cs="Times New Roman"/>
          <w:b/>
          <w:sz w:val="20"/>
          <w:szCs w:val="20"/>
        </w:rPr>
        <w:t>.</w:t>
      </w:r>
    </w:p>
    <w:p w:rsidR="001E7D9E" w:rsidRPr="001E7D9E" w:rsidRDefault="001E7D9E" w:rsidP="001E7D9E">
      <w:pPr>
        <w:spacing w:after="0" w:line="360" w:lineRule="atLeast"/>
        <w:jc w:val="center"/>
        <w:rPr>
          <w:rFonts w:ascii="Times New Roman" w:hAnsi="Times New Roman" w:cs="Times New Roman"/>
          <w:b/>
          <w:u w:val="single"/>
        </w:rPr>
      </w:pPr>
    </w:p>
    <w:p w:rsidR="001E7D9E" w:rsidRPr="001E7D9E" w:rsidRDefault="001E7D9E" w:rsidP="001E7D9E">
      <w:pPr>
        <w:spacing w:after="0" w:line="360" w:lineRule="atLeast"/>
        <w:jc w:val="center"/>
        <w:rPr>
          <w:rFonts w:ascii="Times New Roman" w:hAnsi="Times New Roman" w:cs="Times New Roman"/>
          <w:b/>
          <w:u w:val="single"/>
        </w:rPr>
      </w:pPr>
      <w:r w:rsidRPr="001E7D9E">
        <w:rPr>
          <w:rFonts w:ascii="Times New Roman" w:hAnsi="Times New Roman" w:cs="Times New Roman"/>
          <w:b/>
          <w:u w:val="single"/>
        </w:rPr>
        <w:t>2</w:t>
      </w:r>
      <w:r w:rsidRPr="001E7D9E">
        <w:rPr>
          <w:rFonts w:ascii="Times New Roman" w:hAnsi="Times New Roman" w:cs="Times New Roman"/>
          <w:b/>
          <w:u w:val="single"/>
          <w:vertAlign w:val="superscript"/>
        </w:rPr>
        <w:t>ND</w:t>
      </w:r>
      <w:r w:rsidR="00E315FC">
        <w:rPr>
          <w:rFonts w:ascii="Times New Roman" w:hAnsi="Times New Roman" w:cs="Times New Roman"/>
          <w:b/>
          <w:u w:val="single"/>
        </w:rPr>
        <w:t xml:space="preserve"> YEAR FIRST SEMESTER 2019/2020</w:t>
      </w:r>
      <w:r w:rsidRPr="001E7D9E">
        <w:rPr>
          <w:rFonts w:ascii="Times New Roman" w:hAnsi="Times New Roman" w:cs="Times New Roman"/>
          <w:b/>
          <w:u w:val="single"/>
        </w:rPr>
        <w:t xml:space="preserve"> ACADEMIC YEAR</w:t>
      </w:r>
    </w:p>
    <w:p w:rsidR="001E7D9E" w:rsidRPr="001E7D9E" w:rsidRDefault="001E7D9E" w:rsidP="001E7D9E">
      <w:pPr>
        <w:spacing w:after="0" w:line="360" w:lineRule="atLeast"/>
        <w:jc w:val="center"/>
        <w:rPr>
          <w:rFonts w:ascii="Times New Roman" w:hAnsi="Times New Roman" w:cs="Times New Roman"/>
          <w:b/>
          <w:u w:val="single"/>
        </w:rPr>
      </w:pPr>
    </w:p>
    <w:p w:rsidR="001E7D9E" w:rsidRPr="001E7D9E" w:rsidRDefault="00231BEC" w:rsidP="001E7D9E">
      <w:pPr>
        <w:pBdr>
          <w:bottom w:val="double" w:sz="6" w:space="1" w:color="auto"/>
        </w:pBdr>
        <w:spacing w:after="0" w:line="360" w:lineRule="atLeast"/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  <w:r>
        <w:rPr>
          <w:rFonts w:ascii="Times New Roman" w:hAnsi="Times New Roman" w:cs="Times New Roman"/>
          <w:b/>
          <w:sz w:val="32"/>
          <w:szCs w:val="32"/>
          <w:u w:val="single"/>
        </w:rPr>
        <w:t>MAIN/</w:t>
      </w:r>
      <w:r w:rsidR="00852A01">
        <w:rPr>
          <w:rFonts w:ascii="Times New Roman" w:hAnsi="Times New Roman" w:cs="Times New Roman"/>
          <w:b/>
          <w:sz w:val="32"/>
          <w:szCs w:val="32"/>
          <w:u w:val="single"/>
        </w:rPr>
        <w:t>KISUMU</w:t>
      </w:r>
      <w:r w:rsidR="001E7D9E" w:rsidRPr="001E7D9E">
        <w:rPr>
          <w:rFonts w:ascii="Times New Roman" w:hAnsi="Times New Roman" w:cs="Times New Roman"/>
          <w:b/>
          <w:sz w:val="32"/>
          <w:szCs w:val="32"/>
          <w:u w:val="single"/>
        </w:rPr>
        <w:t xml:space="preserve"> CAMPUS</w:t>
      </w:r>
    </w:p>
    <w:p w:rsidR="001E7D9E" w:rsidRDefault="001E7D9E" w:rsidP="001E7D9E">
      <w:pPr>
        <w:spacing w:after="0" w:line="360" w:lineRule="atLeast"/>
        <w:rPr>
          <w:rFonts w:ascii="Times New Roman" w:hAnsi="Times New Roman" w:cs="Times New Roman"/>
          <w:caps/>
        </w:rPr>
      </w:pPr>
      <w:r w:rsidRPr="001E7D9E">
        <w:rPr>
          <w:rFonts w:ascii="Times New Roman" w:hAnsi="Times New Roman" w:cs="Times New Roman"/>
          <w:caps/>
        </w:rPr>
        <w:t xml:space="preserve">Course code: </w:t>
      </w:r>
      <w:r w:rsidR="00852A01">
        <w:rPr>
          <w:rFonts w:ascii="Times New Roman" w:hAnsi="Times New Roman" w:cs="Times New Roman"/>
          <w:caps/>
        </w:rPr>
        <w:t>aba 207</w:t>
      </w:r>
    </w:p>
    <w:p w:rsidR="001E7D9E" w:rsidRDefault="001E7D9E" w:rsidP="001E7D9E">
      <w:pPr>
        <w:spacing w:after="0" w:line="360" w:lineRule="atLeast"/>
        <w:rPr>
          <w:rFonts w:ascii="Times New Roman" w:hAnsi="Times New Roman" w:cs="Times New Roman"/>
          <w:caps/>
        </w:rPr>
      </w:pPr>
      <w:r>
        <w:rPr>
          <w:rFonts w:ascii="Times New Roman" w:hAnsi="Times New Roman" w:cs="Times New Roman"/>
          <w:caps/>
        </w:rPr>
        <w:t>course title :</w:t>
      </w:r>
      <w:r w:rsidR="00852A01">
        <w:rPr>
          <w:rFonts w:ascii="Times New Roman" w:hAnsi="Times New Roman" w:cs="Times New Roman"/>
          <w:caps/>
        </w:rPr>
        <w:t>ORGANIZATION THEORY</w:t>
      </w:r>
    </w:p>
    <w:p w:rsidR="001E7D9E" w:rsidRDefault="001E7D9E" w:rsidP="001E7D9E">
      <w:pPr>
        <w:spacing w:after="0" w:line="360" w:lineRule="atLeast"/>
        <w:rPr>
          <w:rFonts w:ascii="Times New Roman" w:hAnsi="Times New Roman" w:cs="Times New Roman"/>
          <w:caps/>
        </w:rPr>
      </w:pPr>
      <w:r>
        <w:rPr>
          <w:rFonts w:ascii="Times New Roman" w:hAnsi="Times New Roman" w:cs="Times New Roman"/>
          <w:caps/>
        </w:rPr>
        <w:t xml:space="preserve">exam venue: </w:t>
      </w:r>
      <w:r>
        <w:rPr>
          <w:rFonts w:ascii="Times New Roman" w:hAnsi="Times New Roman" w:cs="Times New Roman"/>
          <w:caps/>
        </w:rPr>
        <w:tab/>
      </w:r>
      <w:r>
        <w:rPr>
          <w:rFonts w:ascii="Times New Roman" w:hAnsi="Times New Roman" w:cs="Times New Roman"/>
          <w:caps/>
        </w:rPr>
        <w:tab/>
      </w:r>
      <w:r>
        <w:rPr>
          <w:rFonts w:ascii="Times New Roman" w:hAnsi="Times New Roman" w:cs="Times New Roman"/>
          <w:caps/>
        </w:rPr>
        <w:tab/>
      </w:r>
      <w:r>
        <w:rPr>
          <w:rFonts w:ascii="Times New Roman" w:hAnsi="Times New Roman" w:cs="Times New Roman"/>
          <w:caps/>
        </w:rPr>
        <w:tab/>
      </w:r>
      <w:r>
        <w:rPr>
          <w:rFonts w:ascii="Times New Roman" w:hAnsi="Times New Roman" w:cs="Times New Roman"/>
          <w:caps/>
        </w:rPr>
        <w:tab/>
      </w:r>
      <w:r>
        <w:rPr>
          <w:rFonts w:ascii="Times New Roman" w:hAnsi="Times New Roman" w:cs="Times New Roman"/>
          <w:caps/>
        </w:rPr>
        <w:tab/>
      </w:r>
      <w:r>
        <w:rPr>
          <w:rFonts w:ascii="Times New Roman" w:hAnsi="Times New Roman" w:cs="Times New Roman"/>
          <w:caps/>
        </w:rPr>
        <w:tab/>
        <w:t>stream : (BBA)</w:t>
      </w:r>
    </w:p>
    <w:p w:rsidR="00B57B79" w:rsidRDefault="00B57B79" w:rsidP="001E7D9E">
      <w:pPr>
        <w:spacing w:after="0" w:line="360" w:lineRule="atLeast"/>
        <w:rPr>
          <w:rFonts w:ascii="Times New Roman" w:hAnsi="Times New Roman" w:cs="Times New Roman"/>
          <w:caps/>
        </w:rPr>
      </w:pPr>
      <w:r>
        <w:rPr>
          <w:rFonts w:ascii="Times New Roman" w:hAnsi="Times New Roman" w:cs="Times New Roman"/>
          <w:caps/>
        </w:rPr>
        <w:t>date :</w:t>
      </w:r>
      <w:r w:rsidR="00B07563">
        <w:rPr>
          <w:rFonts w:ascii="Times New Roman" w:hAnsi="Times New Roman" w:cs="Times New Roman"/>
          <w:caps/>
        </w:rPr>
        <w:t>EXAMS of APRIL 2020</w:t>
      </w:r>
      <w:r w:rsidR="00B07563">
        <w:rPr>
          <w:rFonts w:ascii="Times New Roman" w:hAnsi="Times New Roman" w:cs="Times New Roman"/>
          <w:caps/>
        </w:rPr>
        <w:tab/>
      </w:r>
      <w:r>
        <w:rPr>
          <w:rFonts w:ascii="Times New Roman" w:hAnsi="Times New Roman" w:cs="Times New Roman"/>
          <w:caps/>
        </w:rPr>
        <w:tab/>
      </w:r>
      <w:r>
        <w:rPr>
          <w:rFonts w:ascii="Times New Roman" w:hAnsi="Times New Roman" w:cs="Times New Roman"/>
          <w:caps/>
        </w:rPr>
        <w:tab/>
      </w:r>
      <w:r w:rsidR="00186A0F">
        <w:rPr>
          <w:rFonts w:ascii="Times New Roman" w:hAnsi="Times New Roman" w:cs="Times New Roman"/>
          <w:caps/>
        </w:rPr>
        <w:tab/>
      </w:r>
      <w:r w:rsidR="00186A0F">
        <w:rPr>
          <w:rFonts w:ascii="Times New Roman" w:hAnsi="Times New Roman" w:cs="Times New Roman"/>
          <w:caps/>
        </w:rPr>
        <w:tab/>
      </w:r>
      <w:r>
        <w:rPr>
          <w:rFonts w:ascii="Times New Roman" w:hAnsi="Times New Roman" w:cs="Times New Roman"/>
          <w:caps/>
        </w:rPr>
        <w:t>exam session</w:t>
      </w:r>
      <w:r w:rsidR="00AC2AAF">
        <w:rPr>
          <w:rFonts w:ascii="Times New Roman" w:hAnsi="Times New Roman" w:cs="Times New Roman"/>
          <w:caps/>
        </w:rPr>
        <w:t>:</w:t>
      </w:r>
    </w:p>
    <w:p w:rsidR="00AC2AAF" w:rsidRDefault="00AC2AAF" w:rsidP="001E7D9E">
      <w:pPr>
        <w:pBdr>
          <w:bottom w:val="double" w:sz="6" w:space="1" w:color="auto"/>
        </w:pBdr>
        <w:spacing w:after="0" w:line="360" w:lineRule="atLeast"/>
        <w:rPr>
          <w:rFonts w:ascii="Times New Roman" w:hAnsi="Times New Roman" w:cs="Times New Roman"/>
          <w:caps/>
        </w:rPr>
      </w:pPr>
      <w:r>
        <w:rPr>
          <w:rFonts w:ascii="Times New Roman" w:hAnsi="Times New Roman" w:cs="Times New Roman"/>
          <w:caps/>
        </w:rPr>
        <w:t>time : 2 hours</w:t>
      </w:r>
    </w:p>
    <w:p w:rsidR="00AC2AAF" w:rsidRDefault="00AC2AAF" w:rsidP="001E7D9E">
      <w:pPr>
        <w:spacing w:after="0" w:line="360" w:lineRule="atLeast"/>
        <w:rPr>
          <w:rFonts w:ascii="Times New Roman" w:hAnsi="Times New Roman" w:cs="Times New Roman"/>
          <w:caps/>
        </w:rPr>
      </w:pPr>
    </w:p>
    <w:p w:rsidR="00AC2AAF" w:rsidRPr="00BE6823" w:rsidRDefault="00AC2AAF" w:rsidP="001E7D9E">
      <w:pPr>
        <w:spacing w:after="0" w:line="360" w:lineRule="atLeast"/>
        <w:rPr>
          <w:rFonts w:ascii="Times New Roman" w:hAnsi="Times New Roman" w:cs="Times New Roman"/>
          <w:sz w:val="28"/>
          <w:szCs w:val="28"/>
          <w:u w:val="single"/>
        </w:rPr>
      </w:pPr>
      <w:r w:rsidRPr="00BE6823">
        <w:rPr>
          <w:rFonts w:ascii="Times New Roman" w:hAnsi="Times New Roman" w:cs="Times New Roman"/>
          <w:sz w:val="28"/>
          <w:szCs w:val="28"/>
          <w:u w:val="single"/>
        </w:rPr>
        <w:t>Instructions</w:t>
      </w:r>
    </w:p>
    <w:p w:rsidR="00AC2AAF" w:rsidRPr="00BE6823" w:rsidRDefault="00AC2AAF" w:rsidP="00AC2AAF">
      <w:pPr>
        <w:pStyle w:val="ListParagraph"/>
        <w:numPr>
          <w:ilvl w:val="0"/>
          <w:numId w:val="5"/>
        </w:numPr>
        <w:spacing w:after="0" w:line="360" w:lineRule="atLeast"/>
        <w:rPr>
          <w:rFonts w:ascii="Times New Roman" w:hAnsi="Times New Roman" w:cs="Times New Roman"/>
          <w:caps/>
          <w:sz w:val="28"/>
          <w:szCs w:val="28"/>
        </w:rPr>
      </w:pPr>
      <w:r w:rsidRPr="00BE6823">
        <w:rPr>
          <w:rFonts w:ascii="Times New Roman" w:hAnsi="Times New Roman" w:cs="Times New Roman"/>
          <w:sz w:val="28"/>
          <w:szCs w:val="28"/>
        </w:rPr>
        <w:t>Answer question ONE and ANY other TWO questions</w:t>
      </w:r>
    </w:p>
    <w:p w:rsidR="00AC2AAF" w:rsidRPr="00BE6823" w:rsidRDefault="00AC2AAF" w:rsidP="00AC2AAF">
      <w:pPr>
        <w:pStyle w:val="ListParagraph"/>
        <w:numPr>
          <w:ilvl w:val="0"/>
          <w:numId w:val="5"/>
        </w:numPr>
        <w:spacing w:after="0" w:line="360" w:lineRule="atLeast"/>
        <w:rPr>
          <w:rFonts w:ascii="Times New Roman" w:hAnsi="Times New Roman" w:cs="Times New Roman"/>
          <w:caps/>
          <w:sz w:val="28"/>
          <w:szCs w:val="28"/>
        </w:rPr>
      </w:pPr>
      <w:r w:rsidRPr="00BE6823">
        <w:rPr>
          <w:rFonts w:ascii="Times New Roman" w:hAnsi="Times New Roman" w:cs="Times New Roman"/>
          <w:sz w:val="28"/>
          <w:szCs w:val="28"/>
        </w:rPr>
        <w:t>Candidates are advised not to write on the question paper</w:t>
      </w:r>
    </w:p>
    <w:p w:rsidR="00AC2AAF" w:rsidRPr="00BE6823" w:rsidRDefault="00AC2AAF" w:rsidP="00AC2AAF">
      <w:pPr>
        <w:pStyle w:val="ListParagraph"/>
        <w:numPr>
          <w:ilvl w:val="0"/>
          <w:numId w:val="5"/>
        </w:numPr>
        <w:spacing w:after="0" w:line="360" w:lineRule="atLeast"/>
        <w:rPr>
          <w:rFonts w:ascii="Times New Roman" w:hAnsi="Times New Roman" w:cs="Times New Roman"/>
          <w:caps/>
          <w:sz w:val="28"/>
          <w:szCs w:val="28"/>
        </w:rPr>
      </w:pPr>
      <w:r w:rsidRPr="00BE6823">
        <w:rPr>
          <w:rFonts w:ascii="Times New Roman" w:hAnsi="Times New Roman" w:cs="Times New Roman"/>
          <w:sz w:val="28"/>
          <w:szCs w:val="28"/>
        </w:rPr>
        <w:t>Candidates must hand in their answer booklets to the invigilator while in the examination room.</w:t>
      </w:r>
    </w:p>
    <w:p w:rsidR="00B329CE" w:rsidRPr="00BE6823" w:rsidRDefault="00B329CE">
      <w:pPr>
        <w:rPr>
          <w:rFonts w:ascii="Times New Roman" w:hAnsi="Times New Roman" w:cs="Times New Roman"/>
          <w:sz w:val="28"/>
          <w:szCs w:val="28"/>
        </w:rPr>
      </w:pPr>
    </w:p>
    <w:p w:rsidR="00B329CE" w:rsidRPr="00E93CDB" w:rsidRDefault="00B329CE" w:rsidP="00E93CDB">
      <w:pPr>
        <w:spacing w:after="0" w:line="400" w:lineRule="atLeast"/>
        <w:rPr>
          <w:rFonts w:ascii="Times New Roman" w:hAnsi="Times New Roman" w:cs="Times New Roman"/>
          <w:b/>
          <w:sz w:val="28"/>
          <w:szCs w:val="28"/>
        </w:rPr>
      </w:pPr>
      <w:r w:rsidRPr="00E93CDB">
        <w:rPr>
          <w:rFonts w:ascii="Times New Roman" w:hAnsi="Times New Roman" w:cs="Times New Roman"/>
          <w:b/>
          <w:sz w:val="28"/>
          <w:szCs w:val="28"/>
        </w:rPr>
        <w:t>Question 1 (Compulsory)</w:t>
      </w:r>
      <w:r w:rsidR="007C7125" w:rsidRPr="00E93CDB">
        <w:rPr>
          <w:rFonts w:ascii="Times New Roman" w:hAnsi="Times New Roman" w:cs="Times New Roman"/>
          <w:b/>
          <w:sz w:val="28"/>
          <w:szCs w:val="28"/>
        </w:rPr>
        <w:t xml:space="preserve"> – </w:t>
      </w:r>
      <w:r w:rsidR="00E93CDB" w:rsidRPr="00E93CDB">
        <w:rPr>
          <w:rFonts w:ascii="Times New Roman" w:hAnsi="Times New Roman" w:cs="Times New Roman"/>
          <w:b/>
          <w:sz w:val="28"/>
          <w:szCs w:val="28"/>
        </w:rPr>
        <w:t>30 MARKS</w:t>
      </w:r>
    </w:p>
    <w:p w:rsidR="00852A01" w:rsidRPr="00E93CDB" w:rsidRDefault="00D935F8" w:rsidP="00E93CDB">
      <w:pPr>
        <w:pStyle w:val="ListParagraph"/>
        <w:numPr>
          <w:ilvl w:val="0"/>
          <w:numId w:val="1"/>
        </w:numPr>
        <w:spacing w:after="0" w:line="400" w:lineRule="atLeast"/>
        <w:rPr>
          <w:rFonts w:ascii="Times New Roman" w:hAnsi="Times New Roman" w:cs="Times New Roman"/>
          <w:sz w:val="28"/>
          <w:szCs w:val="28"/>
        </w:rPr>
      </w:pPr>
      <w:r w:rsidRPr="00E93CDB">
        <w:rPr>
          <w:rFonts w:ascii="Times New Roman" w:hAnsi="Times New Roman" w:cs="Times New Roman"/>
          <w:sz w:val="28"/>
          <w:szCs w:val="28"/>
        </w:rPr>
        <w:t>W</w:t>
      </w:r>
      <w:r w:rsidR="00852A01" w:rsidRPr="00E93CDB">
        <w:rPr>
          <w:rFonts w:ascii="Times New Roman" w:hAnsi="Times New Roman" w:cs="Times New Roman"/>
          <w:sz w:val="28"/>
          <w:szCs w:val="28"/>
        </w:rPr>
        <w:t>ith relevant examples explain five major goals of organizations (5 marks)</w:t>
      </w:r>
    </w:p>
    <w:p w:rsidR="00852A01" w:rsidRPr="00E93CDB" w:rsidRDefault="00852A01" w:rsidP="00E93CDB">
      <w:pPr>
        <w:pStyle w:val="ListParagraph"/>
        <w:numPr>
          <w:ilvl w:val="0"/>
          <w:numId w:val="1"/>
        </w:numPr>
        <w:spacing w:after="0" w:line="400" w:lineRule="atLeast"/>
        <w:rPr>
          <w:rFonts w:ascii="Times New Roman" w:hAnsi="Times New Roman" w:cs="Times New Roman"/>
          <w:sz w:val="28"/>
          <w:szCs w:val="28"/>
        </w:rPr>
      </w:pPr>
      <w:r w:rsidRPr="00E93CDB">
        <w:rPr>
          <w:rFonts w:ascii="Times New Roman" w:hAnsi="Times New Roman" w:cs="Times New Roman"/>
          <w:sz w:val="28"/>
          <w:szCs w:val="28"/>
        </w:rPr>
        <w:t>French administration theorist Henry Fayol presented universal principles of rational administration of organizations. Identify five of the principles of the administrative theories t</w:t>
      </w:r>
      <w:r w:rsidR="00D935F8" w:rsidRPr="00E93CDB">
        <w:rPr>
          <w:rFonts w:ascii="Times New Roman" w:hAnsi="Times New Roman" w:cs="Times New Roman"/>
          <w:sz w:val="28"/>
          <w:szCs w:val="28"/>
        </w:rPr>
        <w:t>hat</w:t>
      </w:r>
      <w:r w:rsidRPr="00E93CDB">
        <w:rPr>
          <w:rFonts w:ascii="Times New Roman" w:hAnsi="Times New Roman" w:cs="Times New Roman"/>
          <w:sz w:val="28"/>
          <w:szCs w:val="28"/>
        </w:rPr>
        <w:t xml:space="preserve"> contribute to managing organizations. (5marks)</w:t>
      </w:r>
    </w:p>
    <w:p w:rsidR="00B508D8" w:rsidRDefault="00B508D8" w:rsidP="00E93CDB">
      <w:pPr>
        <w:pStyle w:val="ListParagraph"/>
        <w:numPr>
          <w:ilvl w:val="0"/>
          <w:numId w:val="1"/>
        </w:numPr>
        <w:spacing w:after="0" w:line="400" w:lineRule="atLeast"/>
        <w:rPr>
          <w:rFonts w:ascii="Times New Roman" w:hAnsi="Times New Roman" w:cs="Times New Roman"/>
          <w:sz w:val="28"/>
          <w:szCs w:val="28"/>
        </w:rPr>
      </w:pPr>
      <w:r w:rsidRPr="00E93CDB">
        <w:rPr>
          <w:rFonts w:ascii="Times New Roman" w:hAnsi="Times New Roman" w:cs="Times New Roman"/>
          <w:sz w:val="28"/>
          <w:szCs w:val="28"/>
        </w:rPr>
        <w:t>Distinguish between strategic plans and operational plans of an organization. (4 marks)</w:t>
      </w:r>
    </w:p>
    <w:p w:rsidR="00231BEC" w:rsidRPr="00E93CDB" w:rsidRDefault="00231BEC" w:rsidP="00E93CDB">
      <w:pPr>
        <w:pStyle w:val="ListParagraph"/>
        <w:numPr>
          <w:ilvl w:val="0"/>
          <w:numId w:val="1"/>
        </w:numPr>
        <w:spacing w:after="0" w:line="400" w:lineRule="atLeas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Describe four limitations of planning in a business enterprise? (4 marks)</w:t>
      </w:r>
    </w:p>
    <w:p w:rsidR="00B508D8" w:rsidRPr="00E93CDB" w:rsidRDefault="00B508D8" w:rsidP="00E93CDB">
      <w:pPr>
        <w:pStyle w:val="ListParagraph"/>
        <w:numPr>
          <w:ilvl w:val="0"/>
          <w:numId w:val="1"/>
        </w:numPr>
        <w:spacing w:after="0" w:line="400" w:lineRule="atLeast"/>
        <w:rPr>
          <w:rFonts w:ascii="Times New Roman" w:hAnsi="Times New Roman" w:cs="Times New Roman"/>
          <w:sz w:val="28"/>
          <w:szCs w:val="28"/>
        </w:rPr>
      </w:pPr>
      <w:r w:rsidRPr="00E93CDB">
        <w:rPr>
          <w:rFonts w:ascii="Times New Roman" w:hAnsi="Times New Roman" w:cs="Times New Roman"/>
          <w:sz w:val="28"/>
          <w:szCs w:val="28"/>
        </w:rPr>
        <w:t xml:space="preserve">What are the main attributes of the physical structure of an organization? (4 marks) </w:t>
      </w:r>
    </w:p>
    <w:p w:rsidR="0087352D" w:rsidRPr="00E93CDB" w:rsidRDefault="00231BEC" w:rsidP="00E93CDB">
      <w:pPr>
        <w:pStyle w:val="ListParagraph"/>
        <w:numPr>
          <w:ilvl w:val="0"/>
          <w:numId w:val="1"/>
        </w:numPr>
        <w:spacing w:after="0" w:line="400" w:lineRule="atLeas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Identify and explain four </w:t>
      </w:r>
      <w:r w:rsidR="00B508D8" w:rsidRPr="00E93CDB">
        <w:rPr>
          <w:rFonts w:ascii="Times New Roman" w:hAnsi="Times New Roman" w:cs="Times New Roman"/>
          <w:sz w:val="28"/>
          <w:szCs w:val="28"/>
        </w:rPr>
        <w:t>distinct sectors that can form a basis of divisional s</w:t>
      </w:r>
      <w:r>
        <w:rPr>
          <w:rFonts w:ascii="Times New Roman" w:hAnsi="Times New Roman" w:cs="Times New Roman"/>
          <w:sz w:val="28"/>
          <w:szCs w:val="28"/>
        </w:rPr>
        <w:t>tructure of the organization. (4</w:t>
      </w:r>
      <w:r w:rsidR="00B508D8" w:rsidRPr="00E93CDB">
        <w:rPr>
          <w:rFonts w:ascii="Times New Roman" w:hAnsi="Times New Roman" w:cs="Times New Roman"/>
          <w:sz w:val="28"/>
          <w:szCs w:val="28"/>
        </w:rPr>
        <w:t>marks)</w:t>
      </w:r>
    </w:p>
    <w:p w:rsidR="0087352D" w:rsidRPr="00E93CDB" w:rsidRDefault="00231BEC" w:rsidP="00E93CDB">
      <w:pPr>
        <w:pStyle w:val="ListParagraph"/>
        <w:numPr>
          <w:ilvl w:val="0"/>
          <w:numId w:val="1"/>
        </w:numPr>
        <w:spacing w:after="0" w:line="400" w:lineRule="atLeas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Explain four reasons why employees in an organization may resist change (4</w:t>
      </w:r>
      <w:r w:rsidR="0087352D" w:rsidRPr="00E93CDB">
        <w:rPr>
          <w:rFonts w:ascii="Times New Roman" w:hAnsi="Times New Roman" w:cs="Times New Roman"/>
          <w:color w:val="000000"/>
          <w:sz w:val="28"/>
          <w:szCs w:val="28"/>
        </w:rPr>
        <w:t xml:space="preserve">marks) </w:t>
      </w:r>
    </w:p>
    <w:p w:rsidR="0087352D" w:rsidRPr="00E93CDB" w:rsidRDefault="0087352D" w:rsidP="00E93CDB">
      <w:pPr>
        <w:spacing w:after="0" w:line="400" w:lineRule="atLeast"/>
        <w:rPr>
          <w:rFonts w:ascii="Times New Roman" w:hAnsi="Times New Roman" w:cs="Times New Roman"/>
          <w:b/>
          <w:sz w:val="28"/>
          <w:szCs w:val="28"/>
        </w:rPr>
      </w:pPr>
    </w:p>
    <w:p w:rsidR="00231BEC" w:rsidRDefault="00231BEC" w:rsidP="00E93CDB">
      <w:pPr>
        <w:spacing w:after="0" w:line="400" w:lineRule="atLeast"/>
        <w:rPr>
          <w:rFonts w:ascii="Times New Roman" w:hAnsi="Times New Roman" w:cs="Times New Roman"/>
          <w:b/>
          <w:sz w:val="28"/>
          <w:szCs w:val="28"/>
        </w:rPr>
      </w:pPr>
    </w:p>
    <w:p w:rsidR="00B329CE" w:rsidRPr="00E93CDB" w:rsidRDefault="00B329CE" w:rsidP="00E93CDB">
      <w:pPr>
        <w:spacing w:after="0" w:line="400" w:lineRule="atLeast"/>
        <w:rPr>
          <w:rFonts w:ascii="Times New Roman" w:hAnsi="Times New Roman" w:cs="Times New Roman"/>
          <w:b/>
          <w:sz w:val="28"/>
          <w:szCs w:val="28"/>
        </w:rPr>
      </w:pPr>
      <w:r w:rsidRPr="00E93CDB">
        <w:rPr>
          <w:rFonts w:ascii="Times New Roman" w:hAnsi="Times New Roman" w:cs="Times New Roman"/>
          <w:b/>
          <w:sz w:val="28"/>
          <w:szCs w:val="28"/>
        </w:rPr>
        <w:t>Question 2</w:t>
      </w:r>
      <w:r w:rsidR="007C7125" w:rsidRPr="00E93CDB">
        <w:rPr>
          <w:rFonts w:ascii="Times New Roman" w:hAnsi="Times New Roman" w:cs="Times New Roman"/>
          <w:b/>
          <w:sz w:val="28"/>
          <w:szCs w:val="28"/>
        </w:rPr>
        <w:t xml:space="preserve">           20 MARKS</w:t>
      </w:r>
    </w:p>
    <w:p w:rsidR="00B329CE" w:rsidRPr="00E93CDB" w:rsidRDefault="00046CC8" w:rsidP="00E93CDB">
      <w:pPr>
        <w:pStyle w:val="ListParagraph"/>
        <w:numPr>
          <w:ilvl w:val="0"/>
          <w:numId w:val="2"/>
        </w:numPr>
        <w:spacing w:after="0" w:line="400" w:lineRule="atLeast"/>
        <w:rPr>
          <w:rFonts w:ascii="Times New Roman" w:hAnsi="Times New Roman" w:cs="Times New Roman"/>
          <w:sz w:val="28"/>
          <w:szCs w:val="28"/>
        </w:rPr>
      </w:pPr>
      <w:r w:rsidRPr="00E93CDB">
        <w:rPr>
          <w:rFonts w:ascii="Times New Roman" w:hAnsi="Times New Roman" w:cs="Times New Roman"/>
          <w:color w:val="222222"/>
          <w:sz w:val="28"/>
          <w:szCs w:val="28"/>
        </w:rPr>
        <w:t>Organizational design takes a holistic look at the company with a view to identifying inefficient workflows, such as communication breakdowns and steps that do</w:t>
      </w:r>
      <w:r w:rsidR="00B07563">
        <w:rPr>
          <w:rFonts w:ascii="Times New Roman" w:hAnsi="Times New Roman" w:cs="Times New Roman"/>
          <w:color w:val="222222"/>
          <w:sz w:val="28"/>
          <w:szCs w:val="28"/>
        </w:rPr>
        <w:t xml:space="preserve"> no</w:t>
      </w:r>
      <w:r w:rsidRPr="00E93CDB">
        <w:rPr>
          <w:rFonts w:ascii="Times New Roman" w:hAnsi="Times New Roman" w:cs="Times New Roman"/>
          <w:color w:val="222222"/>
          <w:sz w:val="28"/>
          <w:szCs w:val="28"/>
        </w:rPr>
        <w:t xml:space="preserve">t add value. Briefly explain five aspects of work that can be addressed by organizational design. </w:t>
      </w:r>
      <w:r w:rsidR="00753902" w:rsidRPr="00E93CDB">
        <w:rPr>
          <w:rFonts w:ascii="Times New Roman" w:hAnsi="Times New Roman" w:cs="Times New Roman"/>
          <w:sz w:val="28"/>
          <w:szCs w:val="28"/>
        </w:rPr>
        <w:t>(</w:t>
      </w:r>
      <w:r w:rsidR="004729F5" w:rsidRPr="00E93CDB">
        <w:rPr>
          <w:rFonts w:ascii="Times New Roman" w:hAnsi="Times New Roman" w:cs="Times New Roman"/>
          <w:sz w:val="28"/>
          <w:szCs w:val="28"/>
        </w:rPr>
        <w:t>10</w:t>
      </w:r>
      <w:r w:rsidR="00753902" w:rsidRPr="00E93CDB">
        <w:rPr>
          <w:rFonts w:ascii="Times New Roman" w:hAnsi="Times New Roman" w:cs="Times New Roman"/>
          <w:sz w:val="28"/>
          <w:szCs w:val="28"/>
        </w:rPr>
        <w:t xml:space="preserve"> Marks)</w:t>
      </w:r>
    </w:p>
    <w:p w:rsidR="00C17A06" w:rsidRPr="00E93CDB" w:rsidRDefault="00231BEC" w:rsidP="00E93CDB">
      <w:pPr>
        <w:pStyle w:val="ListParagraph"/>
        <w:numPr>
          <w:ilvl w:val="0"/>
          <w:numId w:val="2"/>
        </w:numPr>
        <w:spacing w:after="0" w:line="400" w:lineRule="atLeas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Explain five types of organizational structures adopted by modern organizations in their quest to improve performance</w:t>
      </w:r>
      <w:r w:rsidR="00C17A06" w:rsidRPr="00E93CDB">
        <w:rPr>
          <w:rFonts w:ascii="Times New Roman" w:hAnsi="Times New Roman" w:cs="Times New Roman"/>
          <w:sz w:val="28"/>
          <w:szCs w:val="28"/>
        </w:rPr>
        <w:t xml:space="preserve">? (10 marks) </w:t>
      </w:r>
    </w:p>
    <w:p w:rsidR="00BB6C99" w:rsidRPr="00E93CDB" w:rsidRDefault="00BB6C99" w:rsidP="00E93CDB">
      <w:pPr>
        <w:spacing w:after="0" w:line="400" w:lineRule="atLeast"/>
        <w:rPr>
          <w:rFonts w:ascii="Times New Roman" w:hAnsi="Times New Roman" w:cs="Times New Roman"/>
          <w:b/>
          <w:sz w:val="28"/>
          <w:szCs w:val="28"/>
        </w:rPr>
      </w:pPr>
    </w:p>
    <w:p w:rsidR="00797DB9" w:rsidRPr="00E93CDB" w:rsidRDefault="00797DB9" w:rsidP="00E93CDB">
      <w:pPr>
        <w:spacing w:after="0" w:line="400" w:lineRule="atLeast"/>
        <w:rPr>
          <w:rFonts w:ascii="Times New Roman" w:hAnsi="Times New Roman" w:cs="Times New Roman"/>
          <w:b/>
          <w:sz w:val="28"/>
          <w:szCs w:val="28"/>
        </w:rPr>
      </w:pPr>
      <w:r w:rsidRPr="00E93CDB">
        <w:rPr>
          <w:rFonts w:ascii="Times New Roman" w:hAnsi="Times New Roman" w:cs="Times New Roman"/>
          <w:b/>
          <w:sz w:val="28"/>
          <w:szCs w:val="28"/>
        </w:rPr>
        <w:t>Question 3</w:t>
      </w:r>
      <w:r w:rsidR="007C7125" w:rsidRPr="00E93CDB">
        <w:rPr>
          <w:rFonts w:ascii="Times New Roman" w:hAnsi="Times New Roman" w:cs="Times New Roman"/>
          <w:b/>
          <w:sz w:val="28"/>
          <w:szCs w:val="28"/>
        </w:rPr>
        <w:t xml:space="preserve">            20 MARKS</w:t>
      </w:r>
    </w:p>
    <w:p w:rsidR="00046CC8" w:rsidRPr="00E93CDB" w:rsidRDefault="00046CC8" w:rsidP="00E93CDB">
      <w:pPr>
        <w:pStyle w:val="ListParagraph"/>
        <w:numPr>
          <w:ilvl w:val="0"/>
          <w:numId w:val="7"/>
        </w:numPr>
        <w:spacing w:after="0" w:line="400" w:lineRule="atLeast"/>
        <w:rPr>
          <w:rFonts w:ascii="Times New Roman" w:hAnsi="Times New Roman" w:cs="Times New Roman"/>
          <w:sz w:val="28"/>
          <w:szCs w:val="28"/>
        </w:rPr>
      </w:pPr>
      <w:r w:rsidRPr="00E93CDB">
        <w:rPr>
          <w:rFonts w:ascii="Times New Roman" w:hAnsi="Times New Roman" w:cs="Times New Roman"/>
          <w:sz w:val="28"/>
          <w:szCs w:val="28"/>
        </w:rPr>
        <w:t xml:space="preserve">Explain the </w:t>
      </w:r>
      <w:r w:rsidRPr="00E93CDB">
        <w:rPr>
          <w:rFonts w:ascii="Times New Roman" w:eastAsia="Times New Roman" w:hAnsi="Times New Roman" w:cs="Times New Roman"/>
          <w:b/>
          <w:bCs/>
          <w:color w:val="000000"/>
          <w:spacing w:val="2"/>
          <w:sz w:val="28"/>
          <w:szCs w:val="28"/>
        </w:rPr>
        <w:t>three-step process</w:t>
      </w:r>
      <w:r w:rsidRPr="00E93CDB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> of change management based on Kurt Lewin's model. (6 marks)</w:t>
      </w:r>
    </w:p>
    <w:p w:rsidR="00C17A06" w:rsidRPr="00E93CDB" w:rsidRDefault="004B4A62" w:rsidP="00E93CDB">
      <w:pPr>
        <w:pStyle w:val="ListParagraph"/>
        <w:numPr>
          <w:ilvl w:val="0"/>
          <w:numId w:val="7"/>
        </w:numPr>
        <w:spacing w:after="0" w:line="400" w:lineRule="atLeast"/>
        <w:rPr>
          <w:rFonts w:ascii="Times New Roman" w:hAnsi="Times New Roman" w:cs="Times New Roman"/>
          <w:sz w:val="28"/>
          <w:szCs w:val="28"/>
        </w:rPr>
      </w:pPr>
      <w:r w:rsidRPr="00E93CDB">
        <w:rPr>
          <w:rFonts w:ascii="Times New Roman" w:hAnsi="Times New Roman" w:cs="Times New Roman"/>
          <w:sz w:val="28"/>
          <w:szCs w:val="28"/>
        </w:rPr>
        <w:t xml:space="preserve">What are the main </w:t>
      </w:r>
      <w:r w:rsidR="00C17A06" w:rsidRPr="00E93CDB">
        <w:rPr>
          <w:rFonts w:ascii="Times New Roman" w:hAnsi="Times New Roman" w:cs="Times New Roman"/>
          <w:sz w:val="28"/>
          <w:szCs w:val="28"/>
        </w:rPr>
        <w:t>factors that a manager should consider in determining the speed of effecting change in an organization? (8 marks)</w:t>
      </w:r>
    </w:p>
    <w:p w:rsidR="00C17A06" w:rsidRPr="00E93CDB" w:rsidRDefault="00C17A06" w:rsidP="00E93CDB">
      <w:pPr>
        <w:pStyle w:val="ListParagraph"/>
        <w:numPr>
          <w:ilvl w:val="0"/>
          <w:numId w:val="7"/>
        </w:numPr>
        <w:spacing w:after="0" w:line="400" w:lineRule="atLeast"/>
        <w:rPr>
          <w:rFonts w:ascii="Times New Roman" w:hAnsi="Times New Roman" w:cs="Times New Roman"/>
          <w:sz w:val="28"/>
          <w:szCs w:val="28"/>
        </w:rPr>
      </w:pPr>
      <w:r w:rsidRPr="00E93CDB">
        <w:rPr>
          <w:rFonts w:ascii="Times New Roman" w:hAnsi="Times New Roman" w:cs="Times New Roman"/>
          <w:sz w:val="28"/>
          <w:szCs w:val="28"/>
        </w:rPr>
        <w:t>Why is communication important to managers in an organization? (6 marks)</w:t>
      </w:r>
    </w:p>
    <w:p w:rsidR="00C17A06" w:rsidRPr="00E93CDB" w:rsidRDefault="00C17A06" w:rsidP="00E93CDB">
      <w:pPr>
        <w:pStyle w:val="ListParagraph"/>
        <w:spacing w:after="0" w:line="400" w:lineRule="atLeast"/>
        <w:rPr>
          <w:rFonts w:ascii="Times New Roman" w:hAnsi="Times New Roman" w:cs="Times New Roman"/>
          <w:sz w:val="28"/>
          <w:szCs w:val="28"/>
        </w:rPr>
      </w:pPr>
    </w:p>
    <w:p w:rsidR="00BB6C99" w:rsidRPr="00E93CDB" w:rsidRDefault="00BB6C99" w:rsidP="00E93CDB">
      <w:pPr>
        <w:spacing w:after="0" w:line="400" w:lineRule="atLeast"/>
        <w:rPr>
          <w:rFonts w:ascii="Times New Roman" w:hAnsi="Times New Roman" w:cs="Times New Roman"/>
          <w:sz w:val="28"/>
          <w:szCs w:val="28"/>
        </w:rPr>
      </w:pPr>
    </w:p>
    <w:p w:rsidR="00BB6C99" w:rsidRPr="00E93CDB" w:rsidRDefault="00BB6C99" w:rsidP="00E93CDB">
      <w:pPr>
        <w:spacing w:after="0" w:line="400" w:lineRule="atLeast"/>
        <w:rPr>
          <w:rFonts w:ascii="Times New Roman" w:hAnsi="Times New Roman" w:cs="Times New Roman"/>
          <w:b/>
          <w:sz w:val="28"/>
          <w:szCs w:val="28"/>
        </w:rPr>
      </w:pPr>
      <w:r w:rsidRPr="00E93CDB">
        <w:rPr>
          <w:rFonts w:ascii="Times New Roman" w:hAnsi="Times New Roman" w:cs="Times New Roman"/>
          <w:b/>
          <w:sz w:val="28"/>
          <w:szCs w:val="28"/>
        </w:rPr>
        <w:t>Question 4</w:t>
      </w:r>
      <w:r w:rsidR="007C7125" w:rsidRPr="00E93CDB">
        <w:rPr>
          <w:rFonts w:ascii="Times New Roman" w:hAnsi="Times New Roman" w:cs="Times New Roman"/>
          <w:b/>
          <w:sz w:val="28"/>
          <w:szCs w:val="28"/>
        </w:rPr>
        <w:t xml:space="preserve">                20 MARKS</w:t>
      </w:r>
    </w:p>
    <w:p w:rsidR="00C17A06" w:rsidRPr="00E93CDB" w:rsidRDefault="007C7125" w:rsidP="00E93CDB">
      <w:pPr>
        <w:pStyle w:val="ListParagraph"/>
        <w:numPr>
          <w:ilvl w:val="0"/>
          <w:numId w:val="3"/>
        </w:numPr>
        <w:spacing w:after="0" w:line="400" w:lineRule="atLeast"/>
        <w:rPr>
          <w:rFonts w:ascii="Times New Roman" w:hAnsi="Times New Roman" w:cs="Times New Roman"/>
          <w:sz w:val="28"/>
          <w:szCs w:val="28"/>
        </w:rPr>
      </w:pPr>
      <w:r w:rsidRPr="00E93CDB">
        <w:rPr>
          <w:rFonts w:ascii="Times New Roman" w:hAnsi="Times New Roman" w:cs="Times New Roman"/>
          <w:sz w:val="28"/>
          <w:szCs w:val="28"/>
        </w:rPr>
        <w:t xml:space="preserve">Identify and discuss four </w:t>
      </w:r>
      <w:r w:rsidR="00046CC8" w:rsidRPr="00E93CDB">
        <w:rPr>
          <w:rFonts w:ascii="Times New Roman" w:hAnsi="Times New Roman" w:cs="Times New Roman"/>
          <w:sz w:val="28"/>
          <w:szCs w:val="28"/>
        </w:rPr>
        <w:t xml:space="preserve">international strategies </w:t>
      </w:r>
      <w:r w:rsidR="00C17A06" w:rsidRPr="00E93CDB">
        <w:rPr>
          <w:rFonts w:ascii="Times New Roman" w:hAnsi="Times New Roman" w:cs="Times New Roman"/>
          <w:sz w:val="28"/>
          <w:szCs w:val="28"/>
        </w:rPr>
        <w:t xml:space="preserve">in corporate </w:t>
      </w:r>
      <w:r w:rsidRPr="00E93CDB">
        <w:rPr>
          <w:rFonts w:ascii="Times New Roman" w:hAnsi="Times New Roman" w:cs="Times New Roman"/>
          <w:sz w:val="28"/>
          <w:szCs w:val="28"/>
        </w:rPr>
        <w:t xml:space="preserve">life cycle of organizations </w:t>
      </w:r>
      <w:r w:rsidR="00B009AF">
        <w:rPr>
          <w:rFonts w:ascii="Times New Roman" w:hAnsi="Times New Roman" w:cs="Times New Roman"/>
          <w:sz w:val="28"/>
          <w:szCs w:val="28"/>
        </w:rPr>
        <w:t>(4</w:t>
      </w:r>
      <w:r w:rsidR="00C17A06" w:rsidRPr="00E93CDB">
        <w:rPr>
          <w:rFonts w:ascii="Times New Roman" w:hAnsi="Times New Roman" w:cs="Times New Roman"/>
          <w:sz w:val="28"/>
          <w:szCs w:val="28"/>
        </w:rPr>
        <w:t xml:space="preserve"> marks)</w:t>
      </w:r>
    </w:p>
    <w:p w:rsidR="00C17A06" w:rsidRPr="00E93CDB" w:rsidRDefault="00B009AF" w:rsidP="00E93CDB">
      <w:pPr>
        <w:pStyle w:val="ListParagraph"/>
        <w:numPr>
          <w:ilvl w:val="0"/>
          <w:numId w:val="3"/>
        </w:numPr>
        <w:spacing w:after="0" w:line="400" w:lineRule="atLeas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Examine Abraham Maslow’s theory of motivation and show how it may be applied in a business organization today </w:t>
      </w:r>
      <w:r w:rsidR="007C7125" w:rsidRPr="00E93CDB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10</w:t>
      </w:r>
      <w:bookmarkStart w:id="0" w:name="_GoBack"/>
      <w:bookmarkEnd w:id="0"/>
      <w:r w:rsidR="007C7125" w:rsidRPr="00E93CDB">
        <w:rPr>
          <w:rFonts w:ascii="Times New Roman" w:hAnsi="Times New Roman" w:cs="Times New Roman"/>
          <w:sz w:val="28"/>
          <w:szCs w:val="28"/>
        </w:rPr>
        <w:t xml:space="preserve"> marks)</w:t>
      </w:r>
    </w:p>
    <w:p w:rsidR="007C7125" w:rsidRPr="00E93CDB" w:rsidRDefault="00B009AF" w:rsidP="00E93CDB">
      <w:pPr>
        <w:pStyle w:val="ListParagraph"/>
        <w:numPr>
          <w:ilvl w:val="0"/>
          <w:numId w:val="3"/>
        </w:numPr>
        <w:spacing w:after="0" w:line="400" w:lineRule="atLeas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Discuss </w:t>
      </w:r>
      <w:r w:rsidR="007C7125" w:rsidRPr="00E93CDB">
        <w:rPr>
          <w:rFonts w:ascii="Times New Roman" w:hAnsi="Times New Roman" w:cs="Times New Roman"/>
          <w:sz w:val="28"/>
          <w:szCs w:val="28"/>
        </w:rPr>
        <w:t>the steps involved in controlling process in an organization. (6 marks)</w:t>
      </w:r>
    </w:p>
    <w:p w:rsidR="007C7125" w:rsidRPr="00E93CDB" w:rsidRDefault="007C7125" w:rsidP="00E93CDB">
      <w:pPr>
        <w:pStyle w:val="ListParagraph"/>
        <w:spacing w:after="0" w:line="400" w:lineRule="atLeast"/>
        <w:rPr>
          <w:rFonts w:ascii="Times New Roman" w:hAnsi="Times New Roman" w:cs="Times New Roman"/>
          <w:sz w:val="28"/>
          <w:szCs w:val="28"/>
        </w:rPr>
      </w:pPr>
    </w:p>
    <w:p w:rsidR="00BB6C99" w:rsidRPr="00E93CDB" w:rsidRDefault="00BB6C99" w:rsidP="00E93CDB">
      <w:pPr>
        <w:spacing w:after="0" w:line="400" w:lineRule="atLeast"/>
        <w:rPr>
          <w:rFonts w:ascii="Times New Roman" w:hAnsi="Times New Roman" w:cs="Times New Roman"/>
          <w:b/>
          <w:sz w:val="28"/>
          <w:szCs w:val="28"/>
        </w:rPr>
      </w:pPr>
      <w:r w:rsidRPr="00E93CDB">
        <w:rPr>
          <w:rFonts w:ascii="Times New Roman" w:hAnsi="Times New Roman" w:cs="Times New Roman"/>
          <w:b/>
          <w:sz w:val="28"/>
          <w:szCs w:val="28"/>
        </w:rPr>
        <w:t>Question 5</w:t>
      </w:r>
      <w:r w:rsidR="00E93CDB" w:rsidRPr="00E93CDB">
        <w:rPr>
          <w:rFonts w:ascii="Times New Roman" w:hAnsi="Times New Roman" w:cs="Times New Roman"/>
          <w:b/>
          <w:sz w:val="28"/>
          <w:szCs w:val="28"/>
        </w:rPr>
        <w:t xml:space="preserve">            20 MARKS</w:t>
      </w:r>
    </w:p>
    <w:p w:rsidR="00BB6C99" w:rsidRPr="00E93CDB" w:rsidRDefault="007C7125" w:rsidP="00E93CDB">
      <w:pPr>
        <w:pStyle w:val="ListParagraph"/>
        <w:numPr>
          <w:ilvl w:val="0"/>
          <w:numId w:val="4"/>
        </w:numPr>
        <w:spacing w:after="0" w:line="400" w:lineRule="atLeast"/>
        <w:rPr>
          <w:rFonts w:ascii="Times New Roman" w:hAnsi="Times New Roman" w:cs="Times New Roman"/>
          <w:sz w:val="28"/>
          <w:szCs w:val="28"/>
        </w:rPr>
      </w:pPr>
      <w:r w:rsidRPr="00E93CDB">
        <w:rPr>
          <w:rFonts w:ascii="Times New Roman" w:hAnsi="Times New Roman" w:cs="Times New Roman"/>
          <w:sz w:val="28"/>
          <w:szCs w:val="28"/>
        </w:rPr>
        <w:t xml:space="preserve">Who are direct stakeholders of an organization and how does the organization interact with them? </w:t>
      </w:r>
      <w:r w:rsidR="00BB6C99" w:rsidRPr="00E93CDB">
        <w:rPr>
          <w:rFonts w:ascii="Times New Roman" w:hAnsi="Times New Roman" w:cs="Times New Roman"/>
          <w:sz w:val="28"/>
          <w:szCs w:val="28"/>
        </w:rPr>
        <w:t>(10 Marks)</w:t>
      </w:r>
    </w:p>
    <w:p w:rsidR="00BB6C99" w:rsidRPr="00E93CDB" w:rsidRDefault="007C7125" w:rsidP="00E93CDB">
      <w:pPr>
        <w:pStyle w:val="ListParagraph"/>
        <w:numPr>
          <w:ilvl w:val="0"/>
          <w:numId w:val="4"/>
        </w:numPr>
        <w:spacing w:after="0" w:line="400" w:lineRule="atLeast"/>
        <w:rPr>
          <w:rFonts w:ascii="Times New Roman" w:hAnsi="Times New Roman" w:cs="Times New Roman"/>
          <w:sz w:val="28"/>
          <w:szCs w:val="28"/>
        </w:rPr>
      </w:pPr>
      <w:r w:rsidRPr="00E93CDB">
        <w:rPr>
          <w:rFonts w:ascii="Times New Roman" w:hAnsi="Times New Roman" w:cs="Times New Roman"/>
          <w:sz w:val="28"/>
          <w:szCs w:val="28"/>
        </w:rPr>
        <w:t xml:space="preserve">Describe five factors in the internal environment of an organization giving at least two specific attributes of each. </w:t>
      </w:r>
      <w:r w:rsidR="00BB6C99" w:rsidRPr="00E93CDB">
        <w:rPr>
          <w:rFonts w:ascii="Times New Roman" w:hAnsi="Times New Roman" w:cs="Times New Roman"/>
          <w:sz w:val="28"/>
          <w:szCs w:val="28"/>
        </w:rPr>
        <w:t>(10 Marks)</w:t>
      </w:r>
    </w:p>
    <w:sectPr w:rsidR="00BB6C99" w:rsidRPr="00E93CDB" w:rsidSect="005D5871">
      <w:pgSz w:w="12240" w:h="15840"/>
      <w:pgMar w:top="900" w:right="900" w:bottom="5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275075"/>
    <w:multiLevelType w:val="hybridMultilevel"/>
    <w:tmpl w:val="D40C58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1C74D7"/>
    <w:multiLevelType w:val="hybridMultilevel"/>
    <w:tmpl w:val="5A8AE0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D10566"/>
    <w:multiLevelType w:val="hybridMultilevel"/>
    <w:tmpl w:val="AA60DA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5A78D7"/>
    <w:multiLevelType w:val="hybridMultilevel"/>
    <w:tmpl w:val="0388EFAC"/>
    <w:lvl w:ilvl="0" w:tplc="75D60DA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A574F5A"/>
    <w:multiLevelType w:val="multilevel"/>
    <w:tmpl w:val="0EE6D3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7B36A3D"/>
    <w:multiLevelType w:val="hybridMultilevel"/>
    <w:tmpl w:val="D1204E7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2F6A8C"/>
    <w:multiLevelType w:val="hybridMultilevel"/>
    <w:tmpl w:val="10BECE4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9DF4204"/>
    <w:multiLevelType w:val="hybridMultilevel"/>
    <w:tmpl w:val="C8AA945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3"/>
  </w:num>
  <w:num w:numId="7">
    <w:abstractNumId w:val="2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811D4"/>
    <w:rsid w:val="00046CC8"/>
    <w:rsid w:val="00096AB4"/>
    <w:rsid w:val="000F5B48"/>
    <w:rsid w:val="00186676"/>
    <w:rsid w:val="00186A0F"/>
    <w:rsid w:val="001E7D9E"/>
    <w:rsid w:val="00231BEC"/>
    <w:rsid w:val="002811D4"/>
    <w:rsid w:val="002F0E98"/>
    <w:rsid w:val="00400838"/>
    <w:rsid w:val="004729F5"/>
    <w:rsid w:val="004A769E"/>
    <w:rsid w:val="004B4A62"/>
    <w:rsid w:val="005D0B27"/>
    <w:rsid w:val="005D5871"/>
    <w:rsid w:val="006D3AD2"/>
    <w:rsid w:val="00753902"/>
    <w:rsid w:val="00797DB9"/>
    <w:rsid w:val="007C7125"/>
    <w:rsid w:val="00805044"/>
    <w:rsid w:val="00852A01"/>
    <w:rsid w:val="0087352D"/>
    <w:rsid w:val="00A50B76"/>
    <w:rsid w:val="00AC2AAF"/>
    <w:rsid w:val="00AF5CE6"/>
    <w:rsid w:val="00B009AF"/>
    <w:rsid w:val="00B07563"/>
    <w:rsid w:val="00B329CE"/>
    <w:rsid w:val="00B508D8"/>
    <w:rsid w:val="00B51216"/>
    <w:rsid w:val="00B564E3"/>
    <w:rsid w:val="00B57B79"/>
    <w:rsid w:val="00BB46DF"/>
    <w:rsid w:val="00BB6C99"/>
    <w:rsid w:val="00BE6823"/>
    <w:rsid w:val="00C17A06"/>
    <w:rsid w:val="00D04901"/>
    <w:rsid w:val="00D935F8"/>
    <w:rsid w:val="00E315FC"/>
    <w:rsid w:val="00E93CDB"/>
    <w:rsid w:val="00FE0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50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329C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86A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6A0F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B508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416</Words>
  <Characters>2372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2020-02-27T09:36:00Z</cp:lastPrinted>
  <dcterms:created xsi:type="dcterms:W3CDTF">2020-03-03T07:42:00Z</dcterms:created>
  <dcterms:modified xsi:type="dcterms:W3CDTF">2020-03-03T07:42:00Z</dcterms:modified>
</cp:coreProperties>
</file>